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C39E8">
        <w:rPr>
          <w:sz w:val="24"/>
          <w:szCs w:val="24"/>
          <w:lang w:val="et-EE"/>
        </w:rPr>
        <w:t>.10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3E480D">
        <w:rPr>
          <w:b/>
          <w:sz w:val="24"/>
          <w:lang w:val="et-EE"/>
        </w:rPr>
        <w:t>sügis</w:t>
      </w:r>
      <w:r w:rsidR="00B55F6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1C39E8">
        <w:rPr>
          <w:color w:val="000000"/>
          <w:sz w:val="24"/>
          <w:szCs w:val="24"/>
          <w:lang w:val="et-EE"/>
        </w:rPr>
        <w:t>24.10.2018 – 26.10</w:t>
      </w:r>
      <w:r w:rsidR="00B55F60">
        <w:rPr>
          <w:color w:val="000000"/>
          <w:sz w:val="24"/>
          <w:szCs w:val="24"/>
          <w:lang w:val="et-EE"/>
        </w:rPr>
        <w:t>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8C1D50">
        <w:rPr>
          <w:sz w:val="24"/>
          <w:szCs w:val="24"/>
          <w:lang w:val="et-EE"/>
        </w:rPr>
        <w:t>sügis</w:t>
      </w:r>
      <w:r w:rsidR="00B55F60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</w:t>
      </w:r>
      <w:r w:rsidR="008C1D50">
        <w:rPr>
          <w:color w:val="000000"/>
          <w:sz w:val="24"/>
          <w:szCs w:val="24"/>
          <w:lang w:val="et-EE"/>
        </w:rPr>
        <w:t xml:space="preserve">prospekt </w:t>
      </w:r>
      <w:r w:rsidR="00267B4A">
        <w:rPr>
          <w:color w:val="000000"/>
          <w:sz w:val="24"/>
          <w:szCs w:val="24"/>
          <w:lang w:val="et-EE"/>
        </w:rPr>
        <w:t>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8C1D50">
        <w:t>sügis</w:t>
      </w:r>
      <w:r w:rsidR="003565D5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1C39E8">
        <w:rPr>
          <w:color w:val="000000"/>
        </w:rPr>
        <w:t>24.10.2018 – 26.10</w:t>
      </w:r>
      <w:r w:rsidR="003565D5">
        <w:rPr>
          <w:color w:val="000000"/>
        </w:rPr>
        <w:t>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C39E8"/>
    <w:rsid w:val="001E1C07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2018-10-15T06:03:00Z</cp:lastPrinted>
  <dcterms:created xsi:type="dcterms:W3CDTF">2018-10-15T06:04:00Z</dcterms:created>
  <dcterms:modified xsi:type="dcterms:W3CDTF">2018-10-15T06:04:00Z</dcterms:modified>
</cp:coreProperties>
</file>